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43A00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432D43">
        <w:rPr>
          <w:sz w:val="28"/>
          <w:szCs w:val="28"/>
        </w:rPr>
        <w:t>96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B33D07">
        <w:rPr>
          <w:sz w:val="28"/>
          <w:szCs w:val="28"/>
        </w:rPr>
        <w:t>20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432D43">
        <w:rPr>
          <w:sz w:val="24"/>
          <w:szCs w:val="24"/>
        </w:rPr>
        <w:t>Премахване на агитационни материали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432D43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постъпил</w:t>
      </w:r>
      <w:r w:rsidR="00581AB2">
        <w:rPr>
          <w:sz w:val="24"/>
          <w:szCs w:val="24"/>
        </w:rPr>
        <w:t xml:space="preserve"> </w:t>
      </w:r>
      <w:r>
        <w:rPr>
          <w:sz w:val="24"/>
          <w:szCs w:val="24"/>
        </w:rPr>
        <w:t>Сигнал от Нурхан Осман Али, кандидат за общински съветник, заведен под № 56 от 20.10.2015 г</w:t>
      </w:r>
      <w:r w:rsidR="00581AB2">
        <w:rPr>
          <w:sz w:val="24"/>
          <w:szCs w:val="24"/>
        </w:rPr>
        <w:t xml:space="preserve">. и на </w:t>
      </w:r>
      <w:r w:rsidR="003071FD" w:rsidRPr="00A47D75">
        <w:rPr>
          <w:sz w:val="24"/>
          <w:szCs w:val="24"/>
        </w:rPr>
        <w:t xml:space="preserve"> основание чл. 87, ал. 1,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581AB2" w:rsidRDefault="00432D43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Указва на ПП „Движение за права и свободи – ДПС“ </w:t>
      </w:r>
      <w:r w:rsidR="00CB6527">
        <w:rPr>
          <w:sz w:val="24"/>
          <w:szCs w:val="24"/>
        </w:rPr>
        <w:t xml:space="preserve">незабавно </w:t>
      </w:r>
      <w:bookmarkStart w:id="0" w:name="_GoBack"/>
      <w:bookmarkEnd w:id="0"/>
      <w:r>
        <w:rPr>
          <w:sz w:val="24"/>
          <w:szCs w:val="24"/>
        </w:rPr>
        <w:t>да премахнат агитационните си материали от сватбената зала в с. Ружица, поставени там в противоречие с чл. 182, ал. 1 от ИК</w:t>
      </w:r>
      <w:r w:rsidR="00581AB2">
        <w:rPr>
          <w:sz w:val="24"/>
          <w:szCs w:val="24"/>
        </w:rPr>
        <w:t>.</w:t>
      </w:r>
    </w:p>
    <w:p w:rsidR="00ED3459" w:rsidRPr="00525082" w:rsidRDefault="00ED3459" w:rsidP="008A6BD9">
      <w:pPr>
        <w:ind w:firstLine="708"/>
        <w:jc w:val="both"/>
        <w:rPr>
          <w:sz w:val="24"/>
          <w:szCs w:val="24"/>
        </w:rPr>
      </w:pP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A76DD"/>
    <w:rsid w:val="001D74BD"/>
    <w:rsid w:val="001E312B"/>
    <w:rsid w:val="001E4A60"/>
    <w:rsid w:val="00231A07"/>
    <w:rsid w:val="00245E52"/>
    <w:rsid w:val="002930F3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32D43"/>
    <w:rsid w:val="0047742E"/>
    <w:rsid w:val="00491E1F"/>
    <w:rsid w:val="004C11A6"/>
    <w:rsid w:val="004C75E5"/>
    <w:rsid w:val="004E7A1A"/>
    <w:rsid w:val="004F6E5F"/>
    <w:rsid w:val="0052451A"/>
    <w:rsid w:val="00540D57"/>
    <w:rsid w:val="00577B5B"/>
    <w:rsid w:val="00581AB2"/>
    <w:rsid w:val="00591583"/>
    <w:rsid w:val="005D317F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68D3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8F26D3"/>
    <w:rsid w:val="008F63DC"/>
    <w:rsid w:val="00936828"/>
    <w:rsid w:val="009C7E19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CB6527"/>
    <w:rsid w:val="00D015FE"/>
    <w:rsid w:val="00D02F48"/>
    <w:rsid w:val="00D05108"/>
    <w:rsid w:val="00D16D72"/>
    <w:rsid w:val="00D3047B"/>
    <w:rsid w:val="00D322B0"/>
    <w:rsid w:val="00D43A00"/>
    <w:rsid w:val="00D537A8"/>
    <w:rsid w:val="00DA2647"/>
    <w:rsid w:val="00DC3CD5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2015-10-20T11:36:00Z</cp:lastPrinted>
  <dcterms:created xsi:type="dcterms:W3CDTF">2015-10-20T11:56:00Z</dcterms:created>
  <dcterms:modified xsi:type="dcterms:W3CDTF">2015-10-20T12:12:00Z</dcterms:modified>
</cp:coreProperties>
</file>